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C31" w:rsidRPr="00803749" w:rsidRDefault="00BF0C31" w:rsidP="00BF0C31">
      <w:pPr>
        <w:pStyle w:val="Overskrift2"/>
        <w:rPr>
          <w:color w:val="auto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5316F8" w:rsidRPr="008C6625" w:rsidTr="005316F8">
        <w:trPr>
          <w:trHeight w:val="567"/>
        </w:trPr>
        <w:tc>
          <w:tcPr>
            <w:tcW w:w="3061" w:type="dxa"/>
            <w:vAlign w:val="center"/>
          </w:tcPr>
          <w:p w:rsidR="005316F8" w:rsidRPr="008C6625" w:rsidRDefault="005316F8" w:rsidP="005316F8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:rsidR="005316F8" w:rsidRPr="008C6625" w:rsidRDefault="005316F8" w:rsidP="005316F8">
            <w:pPr>
              <w:spacing w:before="20" w:after="20"/>
            </w:pPr>
            <w:r>
              <w:t>Gen-</w:t>
            </w:r>
            <w:proofErr w:type="spellStart"/>
            <w:r>
              <w:t>Tek</w:t>
            </w:r>
            <w:proofErr w:type="spellEnd"/>
          </w:p>
        </w:tc>
        <w:bookmarkStart w:id="0" w:name="ind_building_owner_name"/>
        <w:bookmarkEnd w:id="0"/>
      </w:tr>
      <w:tr w:rsidR="005316F8" w:rsidRPr="008C6625" w:rsidTr="005316F8">
        <w:trPr>
          <w:trHeight w:val="567"/>
        </w:trPr>
        <w:tc>
          <w:tcPr>
            <w:tcW w:w="3061" w:type="dxa"/>
            <w:vAlign w:val="center"/>
          </w:tcPr>
          <w:p w:rsidR="005316F8" w:rsidRPr="008C6625" w:rsidRDefault="005316F8" w:rsidP="005316F8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:rsidR="005316F8" w:rsidRPr="008C6625" w:rsidRDefault="005316F8" w:rsidP="005316F8">
            <w:pPr>
              <w:spacing w:before="20" w:after="20"/>
            </w:pPr>
            <w:r>
              <w:t xml:space="preserve">Måde Kirkevej 28, 6700 Esbjerg </w:t>
            </w:r>
          </w:p>
        </w:tc>
        <w:bookmarkStart w:id="1" w:name="site_site_address"/>
        <w:bookmarkStart w:id="2" w:name="postal_codes_postal_codes_name"/>
        <w:bookmarkEnd w:id="1"/>
        <w:bookmarkEnd w:id="2"/>
      </w:tr>
      <w:tr w:rsidR="005316F8" w:rsidRPr="008C6625" w:rsidTr="005316F8">
        <w:trPr>
          <w:trHeight w:val="567"/>
        </w:trPr>
        <w:tc>
          <w:tcPr>
            <w:tcW w:w="3061" w:type="dxa"/>
            <w:vAlign w:val="center"/>
          </w:tcPr>
          <w:p w:rsidR="005316F8" w:rsidRPr="008C6625" w:rsidRDefault="005316F8" w:rsidP="005316F8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:rsidR="005316F8" w:rsidRPr="008C6625" w:rsidRDefault="005316F8" w:rsidP="005316F8">
            <w:pPr>
              <w:spacing w:before="20" w:after="20"/>
            </w:pPr>
            <w:r>
              <w:t>49979517</w:t>
            </w:r>
          </w:p>
        </w:tc>
        <w:bookmarkStart w:id="3" w:name="betaler_cvr"/>
        <w:bookmarkEnd w:id="3"/>
      </w:tr>
      <w:tr w:rsidR="005316F8" w:rsidRPr="008C6625" w:rsidTr="005316F8">
        <w:trPr>
          <w:trHeight w:val="567"/>
        </w:trPr>
        <w:tc>
          <w:tcPr>
            <w:tcW w:w="3061" w:type="dxa"/>
            <w:vAlign w:val="center"/>
          </w:tcPr>
          <w:p w:rsidR="005316F8" w:rsidRPr="008C6625" w:rsidRDefault="005316F8" w:rsidP="005316F8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5316F8" w:rsidRPr="008C6625" w:rsidRDefault="005316F8" w:rsidP="005316F8">
            <w:pPr>
              <w:spacing w:before="20" w:after="20"/>
            </w:pPr>
            <w:r>
              <w:t>4. oktober 2017</w:t>
            </w:r>
          </w:p>
        </w:tc>
        <w:bookmarkStart w:id="4" w:name="ind_inspec_real_act_date"/>
        <w:bookmarkEnd w:id="4"/>
      </w:tr>
      <w:tr w:rsidR="005316F8" w:rsidRPr="008C6625" w:rsidTr="005316F8">
        <w:trPr>
          <w:trHeight w:val="567"/>
        </w:trPr>
        <w:tc>
          <w:tcPr>
            <w:tcW w:w="3061" w:type="dxa"/>
            <w:vAlign w:val="center"/>
          </w:tcPr>
          <w:p w:rsidR="005316F8" w:rsidRPr="008C6625" w:rsidRDefault="005316F8" w:rsidP="005316F8">
            <w:pPr>
              <w:spacing w:before="20" w:after="20"/>
            </w:pPr>
            <w:bookmarkStart w:id="5" w:name="ind_inspec_types_inspec_type_name" w:colFirst="1" w:colLast="1"/>
            <w:r w:rsidRPr="008C6625">
              <w:t>Baggrunden for tilsynet</w:t>
            </w:r>
            <w:r>
              <w:t xml:space="preserve"> </w:t>
            </w:r>
          </w:p>
        </w:tc>
        <w:tc>
          <w:tcPr>
            <w:tcW w:w="6576" w:type="dxa"/>
            <w:vAlign w:val="center"/>
          </w:tcPr>
          <w:p w:rsidR="005316F8" w:rsidRPr="008C6625" w:rsidRDefault="005316F8" w:rsidP="005316F8">
            <w:pPr>
              <w:spacing w:before="20" w:after="20"/>
            </w:pPr>
            <w:r>
              <w:t>Henvendelse fra fagforening om forskellige miljøforhold</w:t>
            </w:r>
          </w:p>
        </w:tc>
      </w:tr>
      <w:bookmarkEnd w:id="5"/>
      <w:tr w:rsidR="005316F8" w:rsidRPr="008C6625" w:rsidTr="005316F8">
        <w:trPr>
          <w:trHeight w:val="567"/>
        </w:trPr>
        <w:tc>
          <w:tcPr>
            <w:tcW w:w="3061" w:type="dxa"/>
            <w:vAlign w:val="center"/>
          </w:tcPr>
          <w:p w:rsidR="005316F8" w:rsidRPr="008C6625" w:rsidRDefault="005316F8" w:rsidP="005316F8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:rsidR="005316F8" w:rsidRDefault="005316F8" w:rsidP="005316F8">
            <w:pPr>
              <w:spacing w:before="20" w:after="20"/>
            </w:pPr>
            <w:r>
              <w:t>Listepunkter K206, K203, K212, B51</w:t>
            </w:r>
          </w:p>
          <w:p w:rsidR="005316F8" w:rsidRPr="008C6625" w:rsidRDefault="005316F8" w:rsidP="005316F8">
            <w:pPr>
              <w:spacing w:before="20" w:after="20"/>
            </w:pPr>
            <w:r>
              <w:t>Genbrugsvirksomhed</w:t>
            </w:r>
          </w:p>
        </w:tc>
        <w:bookmarkStart w:id="6" w:name="ind_indtypes_ind_type_name"/>
        <w:bookmarkEnd w:id="6"/>
      </w:tr>
      <w:tr w:rsidR="005316F8" w:rsidRPr="008C6625" w:rsidTr="005316F8">
        <w:trPr>
          <w:trHeight w:val="567"/>
        </w:trPr>
        <w:tc>
          <w:tcPr>
            <w:tcW w:w="3061" w:type="dxa"/>
            <w:vAlign w:val="center"/>
          </w:tcPr>
          <w:p w:rsidR="005316F8" w:rsidRPr="008C6625" w:rsidRDefault="005316F8" w:rsidP="005316F8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5316F8" w:rsidRPr="008C6625" w:rsidRDefault="005316F8" w:rsidP="005316F8">
            <w:pPr>
              <w:spacing w:before="20" w:after="20"/>
            </w:pPr>
            <w:r>
              <w:t>Tilsyn på baggrund af punkterne i henvendelsen fra fagforeningen, herunder sortering og bortskaffelse af forskellige affaldstyper</w:t>
            </w:r>
          </w:p>
        </w:tc>
      </w:tr>
      <w:tr w:rsidR="005316F8" w:rsidRPr="008C6625" w:rsidTr="005316F8">
        <w:trPr>
          <w:trHeight w:val="567"/>
        </w:trPr>
        <w:tc>
          <w:tcPr>
            <w:tcW w:w="3061" w:type="dxa"/>
            <w:vAlign w:val="center"/>
          </w:tcPr>
          <w:p w:rsidR="005316F8" w:rsidRPr="008C6625" w:rsidRDefault="005316F8" w:rsidP="005316F8">
            <w:pPr>
              <w:spacing w:before="20" w:after="20"/>
            </w:pPr>
            <w:r w:rsidRPr="008C6625">
              <w:t>Er der konstateret</w:t>
            </w:r>
            <w:r>
              <w:t xml:space="preserve"> </w:t>
            </w: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:rsidR="005316F8" w:rsidRPr="008C6625" w:rsidRDefault="005316F8" w:rsidP="005316F8">
            <w:pPr>
              <w:spacing w:before="20" w:after="20"/>
            </w:pPr>
            <w:r w:rsidRPr="0049529D">
              <w:t>Der blev ikke ved tilsynet konstateret jordforurening</w:t>
            </w:r>
          </w:p>
        </w:tc>
      </w:tr>
      <w:tr w:rsidR="005316F8" w:rsidRPr="008C6625" w:rsidTr="005316F8">
        <w:trPr>
          <w:trHeight w:val="567"/>
        </w:trPr>
        <w:tc>
          <w:tcPr>
            <w:tcW w:w="3061" w:type="dxa"/>
            <w:vAlign w:val="center"/>
          </w:tcPr>
          <w:p w:rsidR="005316F8" w:rsidRPr="008C6625" w:rsidRDefault="005316F8" w:rsidP="005316F8">
            <w:pPr>
              <w:spacing w:before="20" w:after="20"/>
            </w:pPr>
            <w:r w:rsidRPr="008C6625">
              <w:t>Er der meddelt påbud, forbud eller indskærpelser</w:t>
            </w:r>
            <w:r>
              <w:t xml:space="preserve"> </w:t>
            </w: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:rsidR="005316F8" w:rsidRPr="008C6625" w:rsidRDefault="005316F8" w:rsidP="005316F8">
            <w:pPr>
              <w:spacing w:before="20" w:after="20"/>
            </w:pPr>
            <w:r>
              <w:t>Tilsynet gav ikke anledning til håndhævelser</w:t>
            </w:r>
          </w:p>
        </w:tc>
      </w:tr>
      <w:tr w:rsidR="005316F8" w:rsidRPr="008C6625" w:rsidTr="005316F8">
        <w:trPr>
          <w:trHeight w:val="567"/>
        </w:trPr>
        <w:tc>
          <w:tcPr>
            <w:tcW w:w="3061" w:type="dxa"/>
            <w:vAlign w:val="center"/>
          </w:tcPr>
          <w:p w:rsidR="005316F8" w:rsidRPr="008C6625" w:rsidRDefault="005316F8" w:rsidP="005316F8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:rsidR="005316F8" w:rsidRPr="008C6625" w:rsidRDefault="005316F8" w:rsidP="005316F8">
            <w:pPr>
              <w:spacing w:before="20" w:after="20"/>
            </w:pPr>
            <w:r>
              <w:t>Virksomheden har ikke krav til indberetning om egenkontrol</w:t>
            </w:r>
          </w:p>
        </w:tc>
      </w:tr>
      <w:tr w:rsidR="005316F8" w:rsidRPr="008C6625" w:rsidTr="005316F8">
        <w:trPr>
          <w:trHeight w:val="567"/>
        </w:trPr>
        <w:tc>
          <w:tcPr>
            <w:tcW w:w="3061" w:type="dxa"/>
            <w:vAlign w:val="center"/>
          </w:tcPr>
          <w:p w:rsidR="005316F8" w:rsidRPr="008C6625" w:rsidRDefault="005316F8" w:rsidP="005316F8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:rsidR="005316F8" w:rsidRPr="008C6625" w:rsidRDefault="005316F8" w:rsidP="005316F8">
            <w:pPr>
              <w:spacing w:before="20" w:after="20"/>
            </w:pPr>
            <w:r>
              <w:t xml:space="preserve">Det blev aftalt, at der fremover foretages analyser af jord og ”jordlignende” bundsikringsmateriale </w:t>
            </w:r>
          </w:p>
        </w:tc>
      </w:tr>
    </w:tbl>
    <w:p w:rsidR="00992D62" w:rsidRDefault="00992D62">
      <w:bookmarkStart w:id="7" w:name="_GoBack"/>
      <w:bookmarkEnd w:id="7"/>
    </w:p>
    <w:sectPr w:rsidR="00992D62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05A" w:rsidRDefault="0023405A" w:rsidP="00466B0E">
      <w:r>
        <w:separator/>
      </w:r>
    </w:p>
  </w:endnote>
  <w:endnote w:type="continuationSeparator" w:id="0">
    <w:p w:rsidR="0023405A" w:rsidRDefault="0023405A" w:rsidP="0046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05A" w:rsidRDefault="0023405A" w:rsidP="00466B0E">
      <w:r>
        <w:separator/>
      </w:r>
    </w:p>
  </w:footnote>
  <w:footnote w:type="continuationSeparator" w:id="0">
    <w:p w:rsidR="0023405A" w:rsidRDefault="0023405A" w:rsidP="00466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202" w:tblpY="568"/>
      <w:tblOverlap w:val="never"/>
      <w:tblW w:w="368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466B0E" w:rsidRPr="00372E0F" w:rsidTr="0023405A">
      <w:trPr>
        <w:trHeight w:hRule="exact" w:val="1134"/>
      </w:trPr>
      <w:tc>
        <w:tcPr>
          <w:tcW w:w="3686" w:type="dxa"/>
          <w:shd w:val="clear" w:color="auto" w:fill="auto"/>
          <w:vAlign w:val="bottom"/>
        </w:tcPr>
        <w:p w:rsidR="00466B0E" w:rsidRPr="0023405A" w:rsidRDefault="00466B0E" w:rsidP="0023405A">
          <w:pPr>
            <w:pStyle w:val="OrgFelterSide1"/>
            <w:rPr>
              <w:sz w:val="22"/>
            </w:rPr>
          </w:pPr>
          <w:r w:rsidRPr="0023405A">
            <w:rPr>
              <w:b/>
              <w:sz w:val="22"/>
            </w:rPr>
            <w:t>Teknik &amp; Miljø</w:t>
          </w:r>
        </w:p>
        <w:p w:rsidR="00466B0E" w:rsidRPr="0023405A" w:rsidRDefault="00466B0E" w:rsidP="0023405A">
          <w:pPr>
            <w:pStyle w:val="OrgFelterSide1"/>
            <w:rPr>
              <w:sz w:val="22"/>
            </w:rPr>
          </w:pPr>
          <w:r w:rsidRPr="0023405A">
            <w:rPr>
              <w:sz w:val="22"/>
            </w:rPr>
            <w:t>Natur &amp; Vandmiljø</w:t>
          </w:r>
        </w:p>
      </w:tc>
    </w:tr>
  </w:tbl>
  <w:p w:rsidR="00466B0E" w:rsidRDefault="005316F8" w:rsidP="00466B0E"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6B0E" w:rsidRDefault="00466B0E" w:rsidP="00466B0E"/>
  <w:p w:rsidR="00466B0E" w:rsidRDefault="00466B0E" w:rsidP="00466B0E"/>
  <w:p w:rsidR="00466B0E" w:rsidRDefault="00466B0E" w:rsidP="00466B0E"/>
  <w:p w:rsidR="00466B0E" w:rsidRPr="00466B0E" w:rsidRDefault="00466B0E" w:rsidP="00466B0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2D35B874-1ABB-4C50-A375-23346AC5D152}"/>
  </w:docVars>
  <w:rsids>
    <w:rsidRoot w:val="00A57EE0"/>
    <w:rsid w:val="00107F9A"/>
    <w:rsid w:val="0023405A"/>
    <w:rsid w:val="002E6E8D"/>
    <w:rsid w:val="00371F86"/>
    <w:rsid w:val="00466B0E"/>
    <w:rsid w:val="005125D5"/>
    <w:rsid w:val="005316F8"/>
    <w:rsid w:val="00541581"/>
    <w:rsid w:val="00580823"/>
    <w:rsid w:val="0064125D"/>
    <w:rsid w:val="00745380"/>
    <w:rsid w:val="0084049A"/>
    <w:rsid w:val="00877E98"/>
    <w:rsid w:val="00992D62"/>
    <w:rsid w:val="00A57EE0"/>
    <w:rsid w:val="00BF0C31"/>
    <w:rsid w:val="00D401AD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D0AEB23-AF53-433D-BEE3-A17DAE71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C31"/>
    <w:pPr>
      <w:overflowPunct w:val="0"/>
      <w:autoSpaceDE w:val="0"/>
      <w:autoSpaceDN w:val="0"/>
      <w:adjustRightInd w:val="0"/>
      <w:textAlignment w:val="baseline"/>
    </w:pPr>
    <w:rPr>
      <w:rFonts w:ascii="Verdana" w:eastAsia="Times New Roman" w:hAnsi="Verdana"/>
    </w:rPr>
  </w:style>
  <w:style w:type="paragraph" w:styleId="Overskrift2">
    <w:name w:val="heading 2"/>
    <w:basedOn w:val="Normal"/>
    <w:next w:val="Normal"/>
    <w:link w:val="Overskrift2Tegn"/>
    <w:qFormat/>
    <w:rsid w:val="00BF0C31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sid w:val="00BF0C31"/>
    <w:rPr>
      <w:rFonts w:ascii="Verdana" w:eastAsia="Times New Roman" w:hAnsi="Verdana" w:cs="Arial"/>
      <w:b/>
      <w:bCs/>
      <w:i/>
      <w:iCs/>
      <w:color w:val="0070C0"/>
      <w:sz w:val="24"/>
      <w:szCs w:val="24"/>
      <w:u w:val="single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466B0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466B0E"/>
    <w:rPr>
      <w:rFonts w:ascii="Verdana" w:eastAsia="Times New Roman" w:hAnsi="Verdana"/>
    </w:rPr>
  </w:style>
  <w:style w:type="paragraph" w:styleId="Sidefod">
    <w:name w:val="footer"/>
    <w:basedOn w:val="Normal"/>
    <w:link w:val="SidefodTegn"/>
    <w:uiPriority w:val="99"/>
    <w:unhideWhenUsed/>
    <w:rsid w:val="00466B0E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466B0E"/>
    <w:rPr>
      <w:rFonts w:ascii="Verdana" w:eastAsia="Times New Roman" w:hAnsi="Verdana"/>
    </w:rPr>
  </w:style>
  <w:style w:type="table" w:styleId="Tabel-Gitter">
    <w:name w:val="Table Grid"/>
    <w:basedOn w:val="Tabel-Normal"/>
    <w:uiPriority w:val="59"/>
    <w:rsid w:val="00466B0E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gFelterSide1">
    <w:name w:val="OrgFelterSide1"/>
    <w:basedOn w:val="Normal"/>
    <w:rsid w:val="00466B0E"/>
    <w:pPr>
      <w:overflowPunct/>
      <w:autoSpaceDE/>
      <w:autoSpaceDN/>
      <w:adjustRightInd/>
      <w:spacing w:line="200" w:lineRule="atLeast"/>
      <w:jc w:val="right"/>
      <w:textAlignment w:val="auto"/>
    </w:pPr>
    <w:rPr>
      <w:rFonts w:eastAsia="Calibr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42CAD-C236-4DE3-80FF-BB7CE070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Esbjerg Kommune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 Sanne F.. SFC</dc:creator>
  <cp:keywords/>
  <dc:description/>
  <cp:lastModifiedBy>Sandholt Allan. ALS</cp:lastModifiedBy>
  <cp:revision>2</cp:revision>
  <dcterms:created xsi:type="dcterms:W3CDTF">2018-01-02T13:07:00Z</dcterms:created>
  <dcterms:modified xsi:type="dcterms:W3CDTF">2018-01-02T13:07:00Z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{8A48685F-C503-4D4A-B27C-CF197AF86C48}</vt:lpwstr>
  </property>
</Properties>
</file>